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5778" w14:textId="77777777" w:rsidR="00823C35" w:rsidRPr="007230D8" w:rsidRDefault="00823C35" w:rsidP="00823C35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7230D8">
        <w:rPr>
          <w:rFonts w:ascii="Arial" w:hAnsi="Arial" w:cs="Arial"/>
        </w:rPr>
        <w:t xml:space="preserve">Prüfungsabsprache im Fach </w:t>
      </w:r>
      <w:r w:rsidRPr="007230D8">
        <w:rPr>
          <w:rFonts w:ascii="Arial" w:hAnsi="Arial" w:cs="Arial"/>
          <w:i/>
        </w:rPr>
        <w:t>Mittlere und Neuere Kirchengeschichte/Religiöse Volkskunde</w:t>
      </w:r>
    </w:p>
    <w:p w14:paraId="786A620B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14:paraId="24403CD4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>Besprechungsdatum:</w:t>
      </w:r>
      <w:r w:rsidRPr="007230D8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</w:t>
      </w:r>
    </w:p>
    <w:p w14:paraId="4F6A5C2B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>Prüfer:</w:t>
      </w:r>
      <w:r w:rsidRPr="007230D8">
        <w:rPr>
          <w:rFonts w:ascii="Arial" w:hAnsi="Arial" w:cs="Arial"/>
        </w:rPr>
        <w:tab/>
      </w:r>
      <w:r w:rsidRPr="007230D8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</w:t>
      </w:r>
    </w:p>
    <w:p w14:paraId="3E5EBE94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>Prüfungskandidat:</w:t>
      </w:r>
      <w:r w:rsidRPr="007230D8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</w:t>
      </w:r>
    </w:p>
    <w:p w14:paraId="53C20F41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>Anschrift:</w:t>
      </w:r>
      <w:r w:rsidRPr="007230D8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</w:t>
      </w:r>
    </w:p>
    <w:p w14:paraId="56D00222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ab/>
        <w:t>______________________________________________</w:t>
      </w:r>
      <w:r>
        <w:rPr>
          <w:rFonts w:ascii="Arial" w:hAnsi="Arial" w:cs="Arial"/>
        </w:rPr>
        <w:t>__________</w:t>
      </w:r>
    </w:p>
    <w:p w14:paraId="04EEC42C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>Telefon:</w:t>
      </w:r>
      <w:r w:rsidRPr="007230D8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__________</w:t>
      </w:r>
      <w:r w:rsidRPr="007230D8">
        <w:rPr>
          <w:rFonts w:ascii="Arial" w:hAnsi="Arial" w:cs="Arial"/>
        </w:rPr>
        <w:t xml:space="preserve">   Semesterzahl:  ______________</w:t>
      </w:r>
    </w:p>
    <w:p w14:paraId="56E87C16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14:paraId="2FED495C" w14:textId="77777777" w:rsidR="00823C35" w:rsidRPr="007230D8" w:rsidRDefault="00823C35" w:rsidP="00823C35">
      <w:pPr>
        <w:tabs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>Art der Prüfung:</w:t>
      </w:r>
      <w:r w:rsidRPr="007230D8">
        <w:rPr>
          <w:rFonts w:ascii="Arial" w:hAnsi="Arial" w:cs="Arial"/>
        </w:rPr>
        <w:tab/>
        <w:t>□ Diplom</w:t>
      </w:r>
      <w:r>
        <w:rPr>
          <w:rFonts w:ascii="Arial" w:hAnsi="Arial" w:cs="Arial"/>
        </w:rPr>
        <w:tab/>
      </w:r>
      <w:r w:rsidRPr="007230D8">
        <w:rPr>
          <w:rFonts w:ascii="Arial" w:hAnsi="Arial" w:cs="Arial"/>
        </w:rPr>
        <w:t>□ Kirchl. Abschluss</w:t>
      </w:r>
      <w:r>
        <w:rPr>
          <w:rFonts w:ascii="Arial" w:hAnsi="Arial" w:cs="Arial"/>
        </w:rPr>
        <w:tab/>
      </w:r>
      <w:r w:rsidRPr="007230D8">
        <w:rPr>
          <w:rFonts w:ascii="Arial" w:hAnsi="Arial" w:cs="Arial"/>
        </w:rPr>
        <w:t>□ Staatsexamen</w:t>
      </w:r>
      <w:r w:rsidRPr="007230D8">
        <w:rPr>
          <w:rFonts w:ascii="Arial" w:hAnsi="Arial" w:cs="Arial"/>
        </w:rPr>
        <w:tab/>
        <w:t>□ Magister HF</w:t>
      </w:r>
      <w:r w:rsidRPr="007230D8">
        <w:rPr>
          <w:rFonts w:ascii="Arial" w:hAnsi="Arial" w:cs="Arial"/>
        </w:rPr>
        <w:tab/>
        <w:t>□ Magister NF</w:t>
      </w:r>
      <w:r w:rsidRPr="007230D8">
        <w:rPr>
          <w:rFonts w:ascii="Arial" w:hAnsi="Arial" w:cs="Arial"/>
        </w:rPr>
        <w:tab/>
      </w:r>
      <w:r w:rsidRPr="007230D8">
        <w:rPr>
          <w:rFonts w:ascii="Arial" w:hAnsi="Arial" w:cs="Arial"/>
        </w:rPr>
        <w:tab/>
      </w:r>
    </w:p>
    <w:p w14:paraId="3D242171" w14:textId="77777777" w:rsidR="00823C35" w:rsidRPr="007230D8" w:rsidRDefault="00823C35" w:rsidP="00823C35">
      <w:pPr>
        <w:tabs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ab/>
        <w:t>□ Sonstiges</w:t>
      </w:r>
      <w:r w:rsidRPr="007230D8"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>____</w:t>
      </w:r>
    </w:p>
    <w:p w14:paraId="2E23CFC8" w14:textId="77777777" w:rsidR="00823C35" w:rsidRPr="007230D8" w:rsidRDefault="00823C35" w:rsidP="00823C35">
      <w:pPr>
        <w:tabs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</w:rPr>
      </w:pPr>
      <w:r w:rsidRPr="007230D8">
        <w:rPr>
          <w:rFonts w:ascii="Arial" w:hAnsi="Arial" w:cs="Arial"/>
        </w:rPr>
        <w:tab/>
      </w:r>
      <w:r w:rsidRPr="007230D8">
        <w:rPr>
          <w:rFonts w:ascii="Arial" w:hAnsi="Arial" w:cs="Arial"/>
        </w:rPr>
        <w:tab/>
        <w:t>_______________________________</w:t>
      </w:r>
      <w:r>
        <w:rPr>
          <w:rFonts w:ascii="Arial" w:hAnsi="Arial" w:cs="Arial"/>
        </w:rPr>
        <w:t>____</w:t>
      </w:r>
    </w:p>
    <w:p w14:paraId="2EE6FC6E" w14:textId="77777777" w:rsidR="00823C35" w:rsidRPr="007230D8" w:rsidRDefault="00823C35" w:rsidP="00823C35">
      <w:pPr>
        <w:tabs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</w:rPr>
      </w:pPr>
    </w:p>
    <w:p w14:paraId="6E6EDA74" w14:textId="77777777" w:rsidR="00823C35" w:rsidRPr="007230D8" w:rsidRDefault="00823C35" w:rsidP="00823C35">
      <w:pPr>
        <w:tabs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□ schriftlich</w:t>
      </w:r>
      <w:r>
        <w:rPr>
          <w:rFonts w:ascii="Arial" w:hAnsi="Arial" w:cs="Arial"/>
        </w:rPr>
        <w:tab/>
        <w:t>□ mündlich</w:t>
      </w:r>
    </w:p>
    <w:p w14:paraId="2DBF93D2" w14:textId="77777777" w:rsidR="00823C35" w:rsidRDefault="00823C35" w:rsidP="00823C35">
      <w:pPr>
        <w:tabs>
          <w:tab w:val="left" w:pos="2835"/>
          <w:tab w:val="left" w:pos="5103"/>
          <w:tab w:val="left" w:pos="6237"/>
          <w:tab w:val="left" w:pos="737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□ erster Termin</w:t>
      </w:r>
      <w:r>
        <w:rPr>
          <w:rFonts w:ascii="Arial" w:hAnsi="Arial" w:cs="Arial"/>
        </w:rPr>
        <w:tab/>
        <w:t>Semester:</w:t>
      </w:r>
      <w:r>
        <w:rPr>
          <w:rFonts w:ascii="Arial" w:hAnsi="Arial" w:cs="Arial"/>
        </w:rPr>
        <w:tab/>
        <w:t>_________________________</w:t>
      </w:r>
    </w:p>
    <w:p w14:paraId="2996A68C" w14:textId="77777777" w:rsidR="00823C35" w:rsidRDefault="00823C35" w:rsidP="00823C35">
      <w:pPr>
        <w:tabs>
          <w:tab w:val="left" w:pos="2835"/>
          <w:tab w:val="left" w:pos="5103"/>
          <w:tab w:val="left" w:pos="6237"/>
          <w:tab w:val="left" w:pos="737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□ zweiter Termin</w:t>
      </w:r>
      <w:r>
        <w:rPr>
          <w:rFonts w:ascii="Arial" w:hAnsi="Arial" w:cs="Arial"/>
        </w:rPr>
        <w:tab/>
        <w:t>Semester:</w:t>
      </w:r>
      <w:r>
        <w:rPr>
          <w:rFonts w:ascii="Arial" w:hAnsi="Arial" w:cs="Arial"/>
        </w:rPr>
        <w:tab/>
        <w:t>_________________________</w:t>
      </w:r>
    </w:p>
    <w:p w14:paraId="138018BC" w14:textId="77777777" w:rsidR="00823C35" w:rsidRDefault="00823C35" w:rsidP="00823C35">
      <w:pPr>
        <w:tabs>
          <w:tab w:val="left" w:pos="2835"/>
          <w:tab w:val="left" w:pos="5103"/>
          <w:tab w:val="left" w:pos="6237"/>
          <w:tab w:val="left" w:pos="737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□ Wiederholungsprüfung am: </w:t>
      </w:r>
      <w:r>
        <w:rPr>
          <w:rFonts w:ascii="Arial" w:hAnsi="Arial" w:cs="Arial"/>
        </w:rPr>
        <w:tab/>
        <w:t>_________________________</w:t>
      </w:r>
    </w:p>
    <w:p w14:paraId="3441AFE7" w14:textId="77777777" w:rsidR="00823C35" w:rsidRPr="007230D8" w:rsidRDefault="00823C35" w:rsidP="00823C35">
      <w:pPr>
        <w:tabs>
          <w:tab w:val="left" w:pos="2835"/>
          <w:tab w:val="left" w:pos="5103"/>
          <w:tab w:val="left" w:pos="6237"/>
          <w:tab w:val="left" w:pos="7371"/>
        </w:tabs>
        <w:spacing w:line="360" w:lineRule="auto"/>
        <w:rPr>
          <w:rFonts w:ascii="Arial" w:hAnsi="Arial" w:cs="Arial"/>
        </w:rPr>
      </w:pPr>
    </w:p>
    <w:p w14:paraId="5705EEF5" w14:textId="77777777" w:rsidR="00823C35" w:rsidRPr="007230D8" w:rsidRDefault="00823C35" w:rsidP="00823C35">
      <w:pPr>
        <w:tabs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</w:rPr>
      </w:pPr>
    </w:p>
    <w:p w14:paraId="19AD1622" w14:textId="77777777" w:rsidR="00823C35" w:rsidRPr="007230D8" w:rsidRDefault="00823C35" w:rsidP="00823C35">
      <w:pPr>
        <w:tabs>
          <w:tab w:val="left" w:pos="2835"/>
          <w:tab w:val="left" w:pos="4820"/>
          <w:tab w:val="left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Gehörte Vorlesungen: (Dozent, Titel, Semester) und/oder Prüfungsliteratur:</w:t>
      </w:r>
    </w:p>
    <w:p w14:paraId="2036C3C3" w14:textId="77777777" w:rsidR="00823C35" w:rsidRPr="007230D8" w:rsidRDefault="00823C35" w:rsidP="00823C35">
      <w:pPr>
        <w:tabs>
          <w:tab w:val="left" w:pos="2835"/>
          <w:tab w:val="left" w:pos="4820"/>
          <w:tab w:val="left" w:pos="6804"/>
        </w:tabs>
        <w:spacing w:line="360" w:lineRule="auto"/>
        <w:rPr>
          <w:rFonts w:ascii="Arial" w:hAnsi="Arial" w:cs="Arial"/>
        </w:rPr>
      </w:pPr>
    </w:p>
    <w:p w14:paraId="7000C629" w14:textId="77777777" w:rsidR="00823C35" w:rsidRPr="007230D8" w:rsidRDefault="00823C35" w:rsidP="00823C35">
      <w:pPr>
        <w:tabs>
          <w:tab w:val="left" w:pos="2835"/>
          <w:tab w:val="left" w:pos="4536"/>
          <w:tab w:val="left" w:pos="482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□ Diplom/Kirchl. Abschluss in Mittlerer</w:t>
      </w:r>
      <w:r>
        <w:rPr>
          <w:rFonts w:ascii="Arial" w:hAnsi="Arial" w:cs="Arial"/>
        </w:rPr>
        <w:tab/>
        <w:t>□ Staatsexamen in Kirchengeschichte</w:t>
      </w:r>
    </w:p>
    <w:p w14:paraId="68BF072E" w14:textId="77777777" w:rsidR="00823C35" w:rsidRPr="007230D8" w:rsidRDefault="00823C35" w:rsidP="00823C35">
      <w:pPr>
        <w:tabs>
          <w:tab w:val="left" w:pos="2835"/>
          <w:tab w:val="left" w:pos="4536"/>
          <w:tab w:val="left" w:pos="482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</w:rPr>
        <w:t>und Neuerer Kirchengeschichte/Rel.</w:t>
      </w:r>
      <w:r>
        <w:rPr>
          <w:rFonts w:ascii="Arial" w:hAnsi="Arial" w:cs="Arial"/>
        </w:rPr>
        <w:tab/>
        <w:t>(AKG/Patrologie + MNKG/Rel.</w:t>
      </w:r>
    </w:p>
    <w:p w14:paraId="03836C52" w14:textId="77777777" w:rsidR="00823C35" w:rsidRPr="007230D8" w:rsidRDefault="00823C35" w:rsidP="00823C35">
      <w:pPr>
        <w:tabs>
          <w:tab w:val="left" w:pos="283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Volkskunde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Volkskunde)</w:t>
      </w:r>
    </w:p>
    <w:p w14:paraId="63DF3BE3" w14:textId="77777777" w:rsidR="00823C35" w:rsidRPr="007230D8" w:rsidRDefault="00823C35" w:rsidP="00823C35">
      <w:pPr>
        <w:tabs>
          <w:tab w:val="left" w:pos="2835"/>
        </w:tabs>
        <w:spacing w:line="360" w:lineRule="auto"/>
        <w:rPr>
          <w:rFonts w:ascii="Arial" w:hAnsi="Arial" w:cs="Arial"/>
        </w:rPr>
      </w:pPr>
    </w:p>
    <w:p w14:paraId="060952DA" w14:textId="77777777" w:rsidR="004A1BF4" w:rsidRPr="00823C35" w:rsidRDefault="00823C35" w:rsidP="00823C35">
      <w:pPr>
        <w:tabs>
          <w:tab w:val="left" w:pos="2835"/>
        </w:tabs>
        <w:spacing w:line="360" w:lineRule="aut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1BF4" w:rsidRPr="00823C35" w:rsidSect="00BB6818">
      <w:headerReference w:type="default" r:id="rId9"/>
      <w:headerReference w:type="first" r:id="rId10"/>
      <w:pgSz w:w="11906" w:h="16838"/>
      <w:pgMar w:top="2268" w:right="1361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0804B" w14:textId="77777777" w:rsidR="00BB6818" w:rsidRDefault="00BB6818" w:rsidP="008807CF">
      <w:pPr>
        <w:spacing w:line="240" w:lineRule="auto"/>
      </w:pPr>
      <w:r>
        <w:separator/>
      </w:r>
    </w:p>
  </w:endnote>
  <w:endnote w:type="continuationSeparator" w:id="0">
    <w:p w14:paraId="70169F84" w14:textId="77777777" w:rsidR="00BB6818" w:rsidRDefault="00BB6818" w:rsidP="0088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BoldCn">
    <w:altName w:val="Frutiger LT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17107" w14:textId="77777777" w:rsidR="00BB6818" w:rsidRDefault="00BB6818" w:rsidP="008807CF">
      <w:pPr>
        <w:spacing w:line="240" w:lineRule="auto"/>
      </w:pPr>
      <w:r>
        <w:separator/>
      </w:r>
    </w:p>
  </w:footnote>
  <w:footnote w:type="continuationSeparator" w:id="0">
    <w:p w14:paraId="57450EAF" w14:textId="77777777" w:rsidR="00BB6818" w:rsidRDefault="00BB6818" w:rsidP="00880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C449" w14:textId="77777777" w:rsidR="00BB6818" w:rsidRPr="00F95A7E" w:rsidRDefault="00823C35" w:rsidP="00BB6818">
    <w:pPr>
      <w:rPr>
        <w:kern w:val="1"/>
      </w:rPr>
    </w:pPr>
    <w:r>
      <w:rPr>
        <w:kern w:val="1"/>
      </w:rPr>
      <w:t xml:space="preserve">Seite </w:t>
    </w:r>
    <w:r w:rsidR="008807CF">
      <w:rPr>
        <w:kern w:val="1"/>
      </w:rPr>
      <w:fldChar w:fldCharType="begin"/>
    </w:r>
    <w:r>
      <w:rPr>
        <w:kern w:val="1"/>
      </w:rPr>
      <w:instrText xml:space="preserve"> PAGE  \* Arabic  \* MERGEFORMAT </w:instrText>
    </w:r>
    <w:r w:rsidR="008807CF">
      <w:rPr>
        <w:kern w:val="1"/>
      </w:rPr>
      <w:fldChar w:fldCharType="separate"/>
    </w:r>
    <w:r>
      <w:rPr>
        <w:noProof/>
        <w:kern w:val="1"/>
      </w:rPr>
      <w:t>2</w:t>
    </w:r>
    <w:r w:rsidR="008807CF">
      <w:rPr>
        <w:kern w:val="1"/>
      </w:rPr>
      <w:fldChar w:fldCharType="end"/>
    </w:r>
  </w:p>
  <w:p w14:paraId="2702EB1B" w14:textId="50635E89" w:rsidR="00BB6818" w:rsidRDefault="00114E94" w:rsidP="00BB68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12336AB" wp14:editId="439BF06D">
          <wp:simplePos x="0" y="0"/>
          <wp:positionH relativeFrom="page">
            <wp:posOffset>4324350</wp:posOffset>
          </wp:positionH>
          <wp:positionV relativeFrom="page">
            <wp:posOffset>0</wp:posOffset>
          </wp:positionV>
          <wp:extent cx="2334895" cy="1585595"/>
          <wp:effectExtent l="0" t="0" r="0" b="0"/>
          <wp:wrapTight wrapText="bothSides">
            <wp:wrapPolygon edited="0">
              <wp:start x="8812" y="5450"/>
              <wp:lineTo x="8812" y="10121"/>
              <wp:lineTo x="2643" y="13754"/>
              <wp:lineTo x="2643" y="14792"/>
              <wp:lineTo x="5463" y="17387"/>
              <wp:lineTo x="11455" y="17387"/>
              <wp:lineTo x="17094" y="16609"/>
              <wp:lineTo x="17799" y="15571"/>
              <wp:lineTo x="16566" y="14014"/>
              <wp:lineTo x="15861" y="12716"/>
              <wp:lineTo x="13570" y="10121"/>
              <wp:lineTo x="13570" y="5450"/>
              <wp:lineTo x="8812" y="5450"/>
            </wp:wrapPolygon>
          </wp:wrapTight>
          <wp:docPr id="4" name="Grafik 4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22255" w14:textId="77777777" w:rsidR="00BB6818" w:rsidRDefault="00BB6818" w:rsidP="00BB6818"/>
  <w:p w14:paraId="0AEBE136" w14:textId="5CE76D88" w:rsidR="00BB6818" w:rsidRDefault="00114E94" w:rsidP="00BB6818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F51E8E" wp14:editId="38E24E6D">
              <wp:simplePos x="0" y="0"/>
              <wp:positionH relativeFrom="page">
                <wp:posOffset>2079625</wp:posOffset>
              </wp:positionH>
              <wp:positionV relativeFrom="page">
                <wp:posOffset>2349500</wp:posOffset>
              </wp:positionV>
              <wp:extent cx="2286635" cy="3111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C753F" w14:textId="77777777" w:rsidR="00BB6818" w:rsidRDefault="00BB6818" w:rsidP="00BB6818"/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51E8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63.75pt;margin-top:185pt;width:180.0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" filled="f" stroked="f">
              <v:textbox inset=".5mm,.5mm,.5mm,.5mm">
                <w:txbxContent>
                  <w:p w14:paraId="55AC753F" w14:textId="77777777" w:rsidR="00BB6818" w:rsidRDefault="00BB6818" w:rsidP="00BB6818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C5FA" w14:textId="0F01EE5B" w:rsidR="00BB6818" w:rsidRPr="00672CA6" w:rsidRDefault="00114E94" w:rsidP="00BB6818">
    <w:pPr>
      <w:pStyle w:val="7Punkt"/>
      <w:tabs>
        <w:tab w:val="left" w:pos="4820"/>
        <w:tab w:val="left" w:pos="5387"/>
        <w:tab w:val="left" w:pos="6521"/>
      </w:tabs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</w:pPr>
    <w:r w:rsidRPr="008807CF">
      <w:rPr>
        <w:noProof/>
        <w:sz w:val="20"/>
        <w:szCs w:val="20"/>
        <w:lang w:eastAsia="de-DE"/>
      </w:rPr>
      <w:drawing>
        <wp:anchor distT="0" distB="0" distL="114300" distR="114300" simplePos="0" relativeHeight="251657216" behindDoc="0" locked="0" layoutInCell="1" allowOverlap="1" wp14:anchorId="3CA1FEA9" wp14:editId="578E73EB">
          <wp:simplePos x="0" y="0"/>
          <wp:positionH relativeFrom="page">
            <wp:posOffset>4418965</wp:posOffset>
          </wp:positionH>
          <wp:positionV relativeFrom="page">
            <wp:posOffset>19050</wp:posOffset>
          </wp:positionV>
          <wp:extent cx="2336165" cy="1590675"/>
          <wp:effectExtent l="0" t="0" r="0" b="0"/>
          <wp:wrapTight wrapText="bothSides">
            <wp:wrapPolygon edited="0">
              <wp:start x="8807" y="5432"/>
              <wp:lineTo x="8807" y="10089"/>
              <wp:lineTo x="2642" y="13969"/>
              <wp:lineTo x="2642" y="14745"/>
              <wp:lineTo x="5284" y="17332"/>
              <wp:lineTo x="14267" y="17332"/>
              <wp:lineTo x="17261" y="16556"/>
              <wp:lineTo x="17613" y="15780"/>
              <wp:lineTo x="15324" y="12158"/>
              <wp:lineTo x="13562" y="10089"/>
              <wp:lineTo x="13562" y="5432"/>
              <wp:lineTo x="8807" y="5432"/>
            </wp:wrapPolygon>
          </wp:wrapTight>
          <wp:docPr id="2" name="Grafik 2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3C35" w:rsidRPr="00672CA6"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  <w:t>Fachbereich 01</w:t>
    </w:r>
  </w:p>
  <w:p w14:paraId="3DCBD539" w14:textId="77777777" w:rsidR="00BB6818" w:rsidRPr="00672CA6" w:rsidRDefault="00823C35" w:rsidP="00BB6818">
    <w:pPr>
      <w:pStyle w:val="7Punkt"/>
      <w:tabs>
        <w:tab w:val="left" w:pos="4820"/>
        <w:tab w:val="left" w:pos="5387"/>
        <w:tab w:val="left" w:pos="6521"/>
      </w:tabs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</w:pPr>
    <w:r w:rsidRPr="00672CA6"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  <w:t>Katholische Theologie und Evangelische Theologie</w:t>
    </w:r>
  </w:p>
  <w:p w14:paraId="4FBFB789" w14:textId="77777777" w:rsidR="00BB6818" w:rsidRPr="00672CA6" w:rsidRDefault="00823C35" w:rsidP="00BB6818">
    <w:pPr>
      <w:pStyle w:val="7Punkt"/>
      <w:tabs>
        <w:tab w:val="left" w:pos="4820"/>
        <w:tab w:val="left" w:pos="5387"/>
        <w:tab w:val="left" w:pos="6521"/>
      </w:tabs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</w:pPr>
    <w:r w:rsidRPr="00672CA6"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  <w:t>Katholisch-Theologische Fakultät</w:t>
    </w:r>
  </w:p>
  <w:p w14:paraId="08F0D5B8" w14:textId="77777777" w:rsidR="00BB6818" w:rsidRPr="00672CA6" w:rsidRDefault="00823C35" w:rsidP="00BB6818">
    <w:pPr>
      <w:pStyle w:val="7Punkt"/>
      <w:tabs>
        <w:tab w:val="left" w:pos="1425"/>
        <w:tab w:val="left" w:pos="4820"/>
        <w:tab w:val="left" w:pos="5387"/>
        <w:tab w:val="left" w:pos="6521"/>
        <w:tab w:val="right" w:pos="9247"/>
      </w:tabs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</w:pPr>
    <w:r w:rsidRPr="00672CA6"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  <w:t>Seminar für Kirchengeschichte</w:t>
    </w:r>
  </w:p>
  <w:p w14:paraId="1A43AA3F" w14:textId="77777777" w:rsidR="00BB6818" w:rsidRPr="00672CA6" w:rsidRDefault="00823C35" w:rsidP="00BB6818">
    <w:pPr>
      <w:pStyle w:val="7Punkt"/>
      <w:tabs>
        <w:tab w:val="left" w:pos="1425"/>
        <w:tab w:val="left" w:pos="4820"/>
        <w:tab w:val="left" w:pos="5387"/>
        <w:tab w:val="left" w:pos="6521"/>
        <w:tab w:val="right" w:pos="9247"/>
      </w:tabs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</w:pPr>
    <w:r w:rsidRPr="00672CA6"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  <w:t>Abteilung Mittlere und Neuere Kirchengeschichte</w:t>
    </w:r>
  </w:p>
  <w:p w14:paraId="30E6E16B" w14:textId="77777777" w:rsidR="00BB6818" w:rsidRPr="00672CA6" w:rsidRDefault="00823C35" w:rsidP="00BB6818">
    <w:pPr>
      <w:pStyle w:val="7Punkt"/>
      <w:tabs>
        <w:tab w:val="left" w:pos="1425"/>
        <w:tab w:val="left" w:pos="4820"/>
        <w:tab w:val="left" w:pos="5387"/>
        <w:tab w:val="left" w:pos="6521"/>
        <w:tab w:val="right" w:pos="9247"/>
      </w:tabs>
      <w:rPr>
        <w:rStyle w:val="Kontakt"/>
        <w:rFonts w:ascii="Arial Narrow" w:eastAsia="FrutigerLT-Cn" w:hAnsi="Arial Narrow"/>
        <w:kern w:val="15"/>
        <w:sz w:val="20"/>
        <w:szCs w:val="20"/>
      </w:rPr>
    </w:pPr>
    <w:r w:rsidRPr="00672CA6">
      <w:rPr>
        <w:rStyle w:val="Kontakt"/>
        <w:rFonts w:ascii="Arial Narrow" w:eastAsia="FrutigerLT-Cn" w:hAnsi="Arial Narrow" w:cs="FrutigerLT-BoldCn"/>
        <w:color w:val="808080"/>
        <w:kern w:val="15"/>
        <w:sz w:val="20"/>
        <w:szCs w:val="20"/>
      </w:rPr>
      <w:t>und Religiöse Volkskunde</w:t>
    </w:r>
  </w:p>
  <w:p w14:paraId="246297FF" w14:textId="77777777" w:rsidR="00BB6818" w:rsidRDefault="00BB6818" w:rsidP="00BB6818">
    <w:pPr>
      <w:pStyle w:val="KeinAbsatzformat"/>
      <w:tabs>
        <w:tab w:val="left" w:pos="4820"/>
        <w:tab w:val="left" w:pos="5387"/>
        <w:tab w:val="left" w:pos="6521"/>
      </w:tabs>
      <w:spacing w:line="240" w:lineRule="auto"/>
      <w:rPr>
        <w:rFonts w:ascii="Arial Narrow" w:hAnsi="Arial Narrow" w:cs="FrutigerLT-BoldCn"/>
        <w:b/>
        <w:bCs/>
        <w:spacing w:val="6"/>
        <w:kern w:val="1"/>
        <w:sz w:val="20"/>
        <w:szCs w:val="20"/>
      </w:rPr>
    </w:pPr>
  </w:p>
  <w:p w14:paraId="756DC81B" w14:textId="77777777" w:rsidR="00BB6818" w:rsidRPr="00F2484A" w:rsidRDefault="00823C35" w:rsidP="00BB6818">
    <w:pPr>
      <w:pStyle w:val="KeinAbsatzformat"/>
      <w:tabs>
        <w:tab w:val="left" w:pos="4820"/>
        <w:tab w:val="left" w:pos="5387"/>
        <w:tab w:val="left" w:pos="6521"/>
      </w:tabs>
      <w:spacing w:line="240" w:lineRule="auto"/>
      <w:rPr>
        <w:rFonts w:ascii="Arial Narrow" w:hAnsi="Arial Narrow" w:cs="FrutigerLT-BoldCn"/>
        <w:b/>
        <w:bCs/>
        <w:spacing w:val="6"/>
        <w:kern w:val="1"/>
        <w:sz w:val="20"/>
        <w:szCs w:val="20"/>
      </w:rPr>
    </w:pPr>
    <w:r w:rsidRPr="00F2484A">
      <w:rPr>
        <w:rFonts w:ascii="Arial Narrow" w:hAnsi="Arial Narrow" w:cs="FrutigerLT-BoldCn"/>
        <w:b/>
        <w:bCs/>
        <w:spacing w:val="6"/>
        <w:kern w:val="1"/>
        <w:sz w:val="20"/>
        <w:szCs w:val="20"/>
      </w:rPr>
      <w:t xml:space="preserve">Univ.-Prof. Dr. Johannes Meier </w:t>
    </w:r>
  </w:p>
  <w:p w14:paraId="0FA2B60A" w14:textId="77777777" w:rsidR="00BB6818" w:rsidRDefault="00BB6818" w:rsidP="00BB6818">
    <w:pPr>
      <w:pStyle w:val="7Punkt"/>
      <w:tabs>
        <w:tab w:val="left" w:pos="4820"/>
        <w:tab w:val="left" w:pos="5387"/>
        <w:tab w:val="left" w:pos="6521"/>
      </w:tabs>
      <w:rPr>
        <w:rFonts w:cs="FrutigerLT-BoldCn"/>
        <w:bCs/>
        <w:spacing w:val="6"/>
        <w:kern w:val="1"/>
        <w:sz w:val="20"/>
        <w:szCs w:val="20"/>
      </w:rPr>
    </w:pPr>
  </w:p>
  <w:p w14:paraId="702E456B" w14:textId="77777777" w:rsidR="00BB6818" w:rsidRDefault="00BB6818" w:rsidP="00BB6818">
    <w:pPr>
      <w:pStyle w:val="7Punkt"/>
      <w:tabs>
        <w:tab w:val="left" w:pos="4820"/>
        <w:tab w:val="left" w:pos="5387"/>
        <w:tab w:val="left" w:pos="6521"/>
      </w:tabs>
      <w:rPr>
        <w:rFonts w:cs="FrutigerLT-BoldCn"/>
        <w:bCs/>
        <w:spacing w:val="6"/>
        <w:kern w:val="1"/>
        <w:sz w:val="20"/>
        <w:szCs w:val="20"/>
      </w:rPr>
    </w:pPr>
  </w:p>
  <w:p w14:paraId="3A2A0505" w14:textId="37B57613" w:rsidR="00BB6818" w:rsidRPr="00F2484A" w:rsidRDefault="00114E94" w:rsidP="00BB6818">
    <w:pPr>
      <w:pStyle w:val="7Punkt"/>
      <w:tabs>
        <w:tab w:val="left" w:pos="4820"/>
        <w:tab w:val="left" w:pos="5387"/>
        <w:tab w:val="left" w:pos="6521"/>
      </w:tabs>
      <w:rPr>
        <w:spacing w:val="6"/>
        <w:kern w:val="1"/>
        <w:sz w:val="20"/>
        <w:szCs w:val="20"/>
      </w:rPr>
    </w:pPr>
    <w:r w:rsidRPr="008807CF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36167" wp14:editId="54C57F67">
              <wp:simplePos x="0" y="0"/>
              <wp:positionH relativeFrom="page">
                <wp:posOffset>1170940</wp:posOffset>
              </wp:positionH>
              <wp:positionV relativeFrom="page">
                <wp:posOffset>1838325</wp:posOffset>
              </wp:positionV>
              <wp:extent cx="2756535" cy="257810"/>
              <wp:effectExtent l="0" t="0" r="5715" b="889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6CB84" w14:textId="77777777" w:rsidR="00BB6818" w:rsidRPr="00BA4511" w:rsidRDefault="00BB6818" w:rsidP="00BB6818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3616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92.2pt;margin-top:144.75pt;width:217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" filled="f" stroked="f">
              <v:textbox inset=".5mm,.5mm,.5mm,.5mm">
                <w:txbxContent>
                  <w:p w14:paraId="2636CB84" w14:textId="77777777" w:rsidR="00BB6818" w:rsidRPr="00BA4511" w:rsidRDefault="00BB6818" w:rsidP="00BB6818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23C35">
      <w:rPr>
        <w:spacing w:val="6"/>
        <w:kern w:val="1"/>
        <w:sz w:val="20"/>
        <w:szCs w:val="20"/>
      </w:rPr>
      <w:tab/>
    </w:r>
  </w:p>
  <w:p w14:paraId="790F6110" w14:textId="77777777" w:rsidR="00BB6818" w:rsidRPr="001336BD" w:rsidRDefault="00823C35" w:rsidP="00BB6818">
    <w:pPr>
      <w:pStyle w:val="7Punkt"/>
      <w:tabs>
        <w:tab w:val="left" w:pos="4820"/>
        <w:tab w:val="left" w:pos="5387"/>
        <w:tab w:val="left" w:pos="6521"/>
      </w:tabs>
      <w:rPr>
        <w:spacing w:val="6"/>
        <w:kern w:val="1"/>
        <w:sz w:val="20"/>
        <w:szCs w:val="20"/>
      </w:rPr>
    </w:pPr>
    <w:r>
      <w:rPr>
        <w:spacing w:val="6"/>
        <w:kern w:val="1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5"/>
    <w:rsid w:val="00114E94"/>
    <w:rsid w:val="002A59DD"/>
    <w:rsid w:val="004A1BF4"/>
    <w:rsid w:val="00823C35"/>
    <w:rsid w:val="008807CF"/>
    <w:rsid w:val="00B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6BA561A0"/>
  <w15:chartTrackingRefBased/>
  <w15:docId w15:val="{437F0B75-3DA6-4BCE-9D55-5DA82FE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C35"/>
    <w:pPr>
      <w:spacing w:line="288" w:lineRule="auto"/>
    </w:pPr>
    <w:rPr>
      <w:rFonts w:ascii="Arial Narrow" w:eastAsia="Arial Narrow" w:hAnsi="Arial Narrow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3C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23C35"/>
    <w:rPr>
      <w:rFonts w:ascii="Arial Narrow" w:eastAsia="Arial Narrow" w:hAnsi="Arial Narrow" w:cs="Times New Roman"/>
      <w:sz w:val="20"/>
    </w:rPr>
  </w:style>
  <w:style w:type="paragraph" w:customStyle="1" w:styleId="KeinAbsatzformat">
    <w:name w:val="[Kein Absatzformat]"/>
    <w:rsid w:val="00823C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 Narrow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823C35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basedOn w:val="Absatz-Standardschriftart"/>
    <w:rsid w:val="00823C35"/>
    <w:rPr>
      <w:rFonts w:ascii="FrutigerLT-Cn" w:hAnsi="FrutigerLT-Cn" w:cs="FrutigerLT-Cn"/>
      <w:sz w:val="16"/>
      <w:szCs w:val="16"/>
      <w:lang w:val="de-DE"/>
    </w:rPr>
  </w:style>
  <w:style w:type="paragraph" w:customStyle="1" w:styleId="TextabschnittBlocksatz">
    <w:name w:val="Textabschnitt (Blocksatz)"/>
    <w:basedOn w:val="Standard"/>
    <w:rsid w:val="00823C35"/>
    <w:pPr>
      <w:jc w:val="both"/>
    </w:pPr>
    <w:rPr>
      <w:spacing w:val="6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B29082EAA19F4783DF453979E2CE51" ma:contentTypeVersion="0" ma:contentTypeDescription="Ein neues Dokument erstellen." ma:contentTypeScope="" ma:versionID="1a1e562e083c468323d3307333c96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E24ED-D500-4F48-91D3-B69DC1679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4476D4-5159-4C45-855D-9E3E68C80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C2727-E13B-4567-AD8F-B10FF08AEB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Uni-Mainz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Meier</dc:creator>
  <cp:keywords/>
  <cp:lastModifiedBy>Müller, Markus</cp:lastModifiedBy>
  <cp:revision>2</cp:revision>
  <dcterms:created xsi:type="dcterms:W3CDTF">2015-03-31T09:54:00Z</dcterms:created>
  <dcterms:modified xsi:type="dcterms:W3CDTF">2015-03-31T09:54:00Z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0x010100FAB29082EAA19F4783DF453979E2CE51</vt:lpwstr>
  </property>
</Properties>
</file>